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9B" w:rsidRDefault="0027529B" w:rsidP="0027529B">
      <w:pPr>
        <w:keepNext/>
        <w:spacing w:before="240" w:after="60"/>
        <w:outlineLvl w:val="0"/>
        <w:rPr>
          <w:rFonts w:ascii="Cambria" w:eastAsia="Times New Roman" w:hAnsi="Cambria"/>
          <w:b/>
          <w:bCs/>
          <w:kern w:val="32"/>
          <w:sz w:val="32"/>
          <w:szCs w:val="32"/>
        </w:rPr>
      </w:pPr>
      <w:r>
        <w:rPr>
          <w:rFonts w:ascii="Cambria" w:eastAsia="Times New Roman" w:hAnsi="Cambria"/>
          <w:b/>
          <w:bCs/>
          <w:kern w:val="32"/>
          <w:sz w:val="32"/>
          <w:szCs w:val="32"/>
        </w:rPr>
        <w:t xml:space="preserve">МБДОУ Ленино-Кокушкинский детский сад «Родничок» </w:t>
      </w:r>
    </w:p>
    <w:p w:rsidR="0027529B" w:rsidRDefault="0027529B" w:rsidP="002752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529B" w:rsidRDefault="0027529B" w:rsidP="0027529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</w:t>
      </w:r>
    </w:p>
    <w:p w:rsidR="0027529B" w:rsidRDefault="0027529B" w:rsidP="0027529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 зачислении детей </w:t>
      </w:r>
    </w:p>
    <w:p w:rsidR="0027529B" w:rsidRPr="0027529B" w:rsidRDefault="0027529B" w:rsidP="0027529B">
      <w:pPr>
        <w:keepNext/>
        <w:spacing w:before="240" w:after="60"/>
        <w:outlineLvl w:val="0"/>
        <w:rPr>
          <w:rFonts w:ascii="Cambria" w:eastAsia="Times New Roman" w:hAnsi="Cambria"/>
          <w:b/>
          <w:bCs/>
          <w:kern w:val="32"/>
          <w:sz w:val="32"/>
          <w:szCs w:val="32"/>
        </w:rPr>
      </w:pPr>
      <w:r w:rsidRPr="0027529B">
        <w:rPr>
          <w:rFonts w:ascii="Cambria" w:eastAsia="Times New Roman" w:hAnsi="Cambria"/>
          <w:b/>
          <w:bCs/>
          <w:kern w:val="32"/>
          <w:sz w:val="32"/>
          <w:szCs w:val="32"/>
        </w:rPr>
        <w:t xml:space="preserve">МБДОУ Ленино-Кокушкинский детский сад «Родничок» </w:t>
      </w:r>
    </w:p>
    <w:p w:rsidR="0027529B" w:rsidRPr="0027529B" w:rsidRDefault="0027529B" w:rsidP="002752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529B" w:rsidRPr="0027529B" w:rsidRDefault="0027529B" w:rsidP="0027529B">
      <w:pPr>
        <w:jc w:val="center"/>
        <w:rPr>
          <w:rFonts w:ascii="Times New Roman" w:hAnsi="Times New Roman"/>
          <w:b/>
          <w:sz w:val="24"/>
          <w:szCs w:val="24"/>
        </w:rPr>
      </w:pPr>
      <w:r w:rsidRPr="0027529B">
        <w:rPr>
          <w:rFonts w:ascii="Times New Roman" w:hAnsi="Times New Roman"/>
          <w:b/>
          <w:sz w:val="24"/>
          <w:szCs w:val="24"/>
        </w:rPr>
        <w:t>ПРИКАЗЫ</w:t>
      </w:r>
    </w:p>
    <w:p w:rsidR="0027529B" w:rsidRDefault="0027529B" w:rsidP="0027529B">
      <w:pPr>
        <w:jc w:val="center"/>
        <w:rPr>
          <w:rFonts w:ascii="Times New Roman" w:hAnsi="Times New Roman"/>
          <w:b/>
          <w:sz w:val="24"/>
          <w:szCs w:val="24"/>
        </w:rPr>
      </w:pPr>
      <w:r w:rsidRPr="0027529B">
        <w:rPr>
          <w:rFonts w:ascii="Times New Roman" w:hAnsi="Times New Roman"/>
          <w:b/>
          <w:sz w:val="24"/>
          <w:szCs w:val="24"/>
        </w:rPr>
        <w:t xml:space="preserve">о  зачислении детей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863"/>
        <w:gridCol w:w="1755"/>
        <w:gridCol w:w="1824"/>
        <w:gridCol w:w="2584"/>
      </w:tblGrid>
      <w:tr w:rsidR="0027529B" w:rsidTr="0027529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зачисленных детей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отчисленных детей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</w:tr>
      <w:tr w:rsidR="0027529B" w:rsidTr="0027529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01.07.2022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 года</w:t>
            </w:r>
          </w:p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529B" w:rsidTr="0027529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29.07.2022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529B" w:rsidTr="0027529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29.07.2022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9B" w:rsidRDefault="002752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 лет</w:t>
            </w:r>
            <w:bookmarkStart w:id="0" w:name="_GoBack"/>
            <w:bookmarkEnd w:id="0"/>
          </w:p>
        </w:tc>
      </w:tr>
    </w:tbl>
    <w:p w:rsidR="0027529B" w:rsidRDefault="0027529B" w:rsidP="0027529B"/>
    <w:p w:rsidR="004C75AB" w:rsidRDefault="004C75AB"/>
    <w:sectPr w:rsidR="004C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7E"/>
    <w:rsid w:val="0027529B"/>
    <w:rsid w:val="004C75AB"/>
    <w:rsid w:val="00F6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>SPecialiST RePack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2022-09-28T06:40:00Z</dcterms:created>
  <dcterms:modified xsi:type="dcterms:W3CDTF">2022-09-28T06:43:00Z</dcterms:modified>
</cp:coreProperties>
</file>